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Primarily Primes</w:t>
      </w:r>
      <w:r>
        <w:rPr>
          <w:rFonts w:ascii="Arial" w:hAnsi="Arial" w:cs="Arial"/>
          <w:b/>
          <w:sz w:val="32"/>
          <w:szCs w:val="32"/>
        </w:rPr>
        <w:br w:type="textWrapping"/>
      </w:r>
    </w:p>
    <w:p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Even though 1 is not a prime number, all the other numbers needed to complete this magic square are prime.</w:t>
      </w:r>
    </w:p>
    <w:p>
      <w:pPr>
        <w:rPr>
          <w:rFonts w:ascii="Arial" w:hAnsi="Arial" w:cs="Arial"/>
          <w:sz w:val="32"/>
          <w:szCs w:val="32"/>
        </w:rPr>
      </w:pPr>
    </w:p>
    <w:p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drawing>
          <wp:inline distT="0" distB="0" distL="114300" distR="114300">
            <wp:extent cx="1379855" cy="1371600"/>
            <wp:effectExtent l="0" t="0" r="10795" b="0"/>
            <wp:docPr id="1" name="Picture 1" descr="table with 3 rows and 3 columns. The number 1 is in the middle column of the top row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 with 3 rows and 3 columns. The number 1 is in the middle column of the top row.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985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Arial" w:hAnsi="Arial" w:cs="Arial"/>
          <w:sz w:val="32"/>
          <w:szCs w:val="32"/>
        </w:rPr>
      </w:pPr>
    </w:p>
    <w:p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Can you complete the magic square by filling in prime numbers so that the sum of every row, column, and diagonal is 111?</w:t>
      </w:r>
    </w:p>
    <w:p>
      <w:pPr>
        <w:rPr>
          <w:rFonts w:ascii="Arial" w:hAnsi="Arial" w:cs="Arial"/>
          <w:sz w:val="32"/>
          <w:szCs w:val="32"/>
        </w:rPr>
      </w:pPr>
    </w:p>
    <w:sectPr>
      <w:pgSz w:w="11907" w:h="16840"/>
      <w:pgMar w:top="1440" w:right="1440" w:bottom="1440" w:left="1440" w:header="1440" w:footer="1440" w:gutter="0"/>
      <w:cols w:space="708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4E6"/>
    <w:rsid w:val="005B3C9C"/>
    <w:rsid w:val="00673B27"/>
    <w:rsid w:val="006A41C5"/>
    <w:rsid w:val="006B10AD"/>
    <w:rsid w:val="009054DC"/>
    <w:rsid w:val="00995790"/>
    <w:rsid w:val="00D92757"/>
    <w:rsid w:val="00E274E6"/>
    <w:rsid w:val="00F131D4"/>
    <w:rsid w:val="00F212E2"/>
    <w:rsid w:val="00F33088"/>
    <w:rsid w:val="DB9B10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en-GB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</w:pPr>
    <w:rPr>
      <w:lang w:val="en-US"/>
    </w:rPr>
  </w:style>
  <w:style w:type="paragraph" w:customStyle="1" w:styleId="5">
    <w:name w:val="thequestion"/>
    <w:basedOn w:val="1"/>
    <w:uiPriority w:val="0"/>
    <w:pPr>
      <w:spacing w:before="100" w:beforeAutospacing="1" w:after="100" w:afterAutospacing="1"/>
    </w:pPr>
    <w:rPr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295</Characters>
  <Lines>2</Lines>
  <Paragraphs>1</Paragraphs>
  <TotalTime>0</TotalTime>
  <ScaleCrop>false</ScaleCrop>
  <LinksUpToDate>false</LinksUpToDate>
  <CharactersWithSpaces>345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2006-01-06T10:23:00Z</dcterms:created>
  <dc:creator>Jon Treby</dc:creator>
  <cp:lastModifiedBy>mathssite.com</cp:lastModifiedBy>
  <dcterms:modified xsi:type="dcterms:W3CDTF">2019-05-03T08:11:41Z</dcterms:modified>
  <dc:title>Primarily Primes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